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Date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From:  To: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Data Model &amp; Capability Model - Katrina</w:t>
      </w:r>
    </w:p>
    <w:p>
      <w:pPr>
        <w:numPr>
          <w:ilvl w:val="0"/>
          <w:numId w:val="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Update - GitHub/Markdown Documentation - Devi</w: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6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9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6933" w:dyaOrig="5191">
          <v:rect xmlns:o="urn:schemas-microsoft-com:office:office" xmlns:v="urn:schemas-microsoft-com:vml" id="rectole0000000000" style="width:346.650000pt;height:259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04/03/2019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Rasik - U.S. Citizen!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1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Irene trip is approved!</w:t>
      </w:r>
    </w:p>
    <w:p>
      <w:pPr>
        <w:numPr>
          <w:ilvl w:val="0"/>
          <w:numId w:val="1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What did I miss?</w:t>
      </w:r>
    </w:p>
    <w:p>
      <w:pPr>
        <w:numPr>
          <w:ilvl w:val="0"/>
          <w:numId w:val="1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Revision Standard Review</w:t>
        </w:r>
      </w:hyperlink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16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19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1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6285" w:dyaOrig="4708">
          <v:rect xmlns:o="urn:schemas-microsoft-com:office:office" xmlns:v="urn:schemas-microsoft-com:vml" id="rectole0000000001" style="width:314.250000pt;height:235.4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03/20/2019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From:  To: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2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Vacation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Nick April 10th-15th ish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Tommaso April 3rd-10th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Steve March 27-April 2</w:t>
      </w:r>
    </w:p>
    <w:p>
      <w:pPr>
        <w:numPr>
          <w:ilvl w:val="0"/>
          <w:numId w:val="2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Travel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Irene here Dates?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Katrina - China Dates?</w:t>
      </w:r>
    </w:p>
    <w:p>
      <w:pPr>
        <w:numPr>
          <w:ilvl w:val="0"/>
          <w:numId w:val="2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Prajata &amp; Piyush here June?</w:t>
      </w:r>
    </w:p>
    <w:p>
      <w:pPr>
        <w:spacing w:before="0" w:after="0" w:line="276"/>
        <w:ind w:right="0" w:left="288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Pluralsight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Training - Ends Today!</w:t>
      </w:r>
    </w:p>
    <w:p>
      <w:pPr>
        <w:numPr>
          <w:ilvl w:val="0"/>
          <w:numId w:val="3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6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P0 Projects</w:t>
        </w:r>
      </w:hyperlink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33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36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6429" w:dyaOrig="3012">
          <v:rect xmlns:o="urn:schemas-microsoft-com:office:office" xmlns:v="urn:schemas-microsoft-com:vml" id="rectole0000000002" style="width:321.450000pt;height:150.6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4730" w:dyaOrig="3215">
          <v:rect xmlns:o="urn:schemas-microsoft-com:office:office" xmlns:v="urn:schemas-microsoft-com:vml" id="rectole0000000003" style="width:236.500000pt;height:160.7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  <w:r>
        <w:object w:dxaOrig="5479" w:dyaOrig="3026">
          <v:rect xmlns:o="urn:schemas-microsoft-com:office:office" xmlns:v="urn:schemas-microsoft-com:vml" id="rectole0000000004" style="width:273.950000pt;height:151.3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03/13/2019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From:  To: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41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Trust!</w:t>
      </w:r>
    </w:p>
    <w:p>
      <w:pPr>
        <w:numPr>
          <w:ilvl w:val="0"/>
          <w:numId w:val="41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13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Guide</w:t>
        </w:r>
      </w:hyperlink>
    </w:p>
    <w:p>
      <w:pPr>
        <w:numPr>
          <w:ilvl w:val="0"/>
          <w:numId w:val="41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4 Cores of Credibility (</w:t>
      </w:r>
      <w:hyperlink xmlns:r="http://schemas.openxmlformats.org/officeDocument/2006/relationships" r:id="docRId14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Front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and </w:t>
      </w:r>
      <w:hyperlink xmlns:r="http://schemas.openxmlformats.org/officeDocument/2006/relationships" r:id="docRId15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Back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numPr>
          <w:ilvl w:val="0"/>
          <w:numId w:val="41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16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13 Behaviors </w:t>
        </w:r>
      </w:hyperlink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4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48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7524" w:dyaOrig="4724">
          <v:rect xmlns:o="urn:schemas-microsoft-com:office:office" xmlns:v="urn:schemas-microsoft-com:vml" id="rectole0000000005" style="width:376.200000pt;height:236.2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7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03/06/2019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19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Projects completed ahead of schedule</w:t>
        </w:r>
      </w:hyperlink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5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Compensation Statements done? </w:t>
      </w:r>
    </w:p>
    <w:p>
      <w:pPr>
        <w:numPr>
          <w:ilvl w:val="0"/>
          <w:numId w:val="5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Funds approved for Support</w:t>
      </w:r>
    </w:p>
    <w:p>
      <w:pPr>
        <w:numPr>
          <w:ilvl w:val="0"/>
          <w:numId w:val="5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Travel / approvals</w:t>
      </w:r>
    </w:p>
    <w:p>
      <w:pPr>
        <w:numPr>
          <w:ilvl w:val="0"/>
          <w:numId w:val="5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20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Strategic Initiatives</w:t>
        </w:r>
      </w:hyperlink>
    </w:p>
    <w:p>
      <w:pPr>
        <w:numPr>
          <w:ilvl w:val="0"/>
          <w:numId w:val="5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21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Scaling tools definition</w:t>
        </w:r>
      </w:hyperlink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5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6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4598" w:dyaOrig="6530">
          <v:rect xmlns:o="urn:schemas-microsoft-com:office:office" xmlns:v="urn:schemas-microsoft-com:vml" id="rectole0000000006" style="width:229.900000pt;height:326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22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02/27/2019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numPr>
          <w:ilvl w:val="0"/>
          <w:numId w:val="65"/>
        </w:numPr>
        <w:spacing w:before="0" w:after="0" w:line="276"/>
        <w:ind w:right="0" w:left="144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GESE Team - VA Support</w:t>
      </w:r>
    </w:p>
    <w:p>
      <w:pPr>
        <w:numPr>
          <w:ilvl w:val="0"/>
          <w:numId w:val="65"/>
        </w:numPr>
        <w:spacing w:before="0" w:after="0" w:line="276"/>
        <w:ind w:right="0" w:left="144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MAC Team - 1.5 Released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Badge info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EOY Feedback Responses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Ryan Vacation - Coverage?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Weekly report… uh yeah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Visual Studio Licences - Inching closer</w:t>
      </w:r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4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GPO Leadership Contract</w:t>
        </w:r>
      </w:hyperlink>
    </w:p>
    <w:p>
      <w:pPr>
        <w:numPr>
          <w:ilvl w:val="0"/>
          <w:numId w:val="6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25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LightHouse 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- What is it?</w: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7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7106" w:dyaOrig="4487">
          <v:rect xmlns:o="urn:schemas-microsoft-com:office:office" xmlns:v="urn:schemas-microsoft-com:vml" id="rectole0000000007" style="width:355.300000pt;height:224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6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02/13/2019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Happy Anniversary Devi - 6 years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New team member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Carren Chen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Weekly Report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Content looks good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Added new field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Opened up spreadsheet - Could be used for PMP content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Important Dates: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Bonus announcement Feb 20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Close 2018 PMP with reviews by Feb 28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March 1 Start PMP reviews with Compensation Statements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Payout March 7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 Number / SN number changes - Lucas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Github/Documentation 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28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Policy</w:t>
        </w:r>
      </w:hyperlink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29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Initial Thoughts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on content (Top 3)</w:t>
      </w:r>
    </w:p>
    <w:p>
      <w:pPr>
        <w:numPr>
          <w:ilvl w:val="0"/>
          <w:numId w:val="77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Need champion</w:t>
      </w:r>
    </w:p>
    <w:p>
      <w:pPr>
        <w:numPr>
          <w:ilvl w:val="0"/>
          <w:numId w:val="7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hyperlink xmlns:r="http://schemas.openxmlformats.org/officeDocument/2006/relationships" r:id="docRId30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Scaling Definition</w:t>
        </w:r>
      </w:hyperlink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8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9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object w:dxaOrig="6098" w:dyaOrig="4272">
          <v:rect xmlns:o="urn:schemas-microsoft-com:office:office" xmlns:v="urn:schemas-microsoft-com:vml" id="rectole0000000008" style="width:304.900000pt;height:213.6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31"/>
        </w:objec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01/30/2019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Team Recognitions: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 (in and out of our team)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From:  To: 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Did anybody notice how cold it is?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Did you check out 2019 </w:t>
      </w:r>
      <w:hyperlink xmlns:r="http://schemas.openxmlformats.org/officeDocument/2006/relationships" r:id="docRId33">
        <w:r>
          <w:rPr>
            <w:rFonts w:ascii="Roboto" w:hAnsi="Roboto" w:cs="Roboto" w:eastAsia="Roboto"/>
            <w:color w:val="1155CC"/>
            <w:spacing w:val="0"/>
            <w:position w:val="0"/>
            <w:sz w:val="24"/>
            <w:u w:val="single"/>
            <w:shd w:fill="auto" w:val="clear"/>
          </w:rPr>
          <w:t xml:space="preserve">HackerRank</w:t>
        </w:r>
      </w:hyperlink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?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PMP’s Done?</w:t>
      </w:r>
    </w:p>
    <w:p>
      <w:pPr>
        <w:numPr>
          <w:ilvl w:val="0"/>
          <w:numId w:val="9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No need to “submit” </w:t>
      </w:r>
    </w:p>
    <w:p>
      <w:pPr>
        <w:numPr>
          <w:ilvl w:val="0"/>
          <w:numId w:val="95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2018 reviews coming 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Team Changes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Staff / Sugosh comments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Scaling - What does it mean to us?</w:t>
      </w:r>
    </w:p>
    <w:p>
      <w:pPr>
        <w:numPr>
          <w:ilvl w:val="0"/>
          <w:numId w:val="9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Any All Hands comments?</w:t>
      </w:r>
    </w:p>
    <w:p>
      <w:pPr>
        <w:spacing w:before="0" w:after="0" w:line="276"/>
        <w:ind w:right="0" w:left="288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101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104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216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216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6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Update Objectives with 2nd half results</w:t>
      </w:r>
    </w:p>
    <w:p>
      <w:pPr>
        <w:spacing w:before="0" w:after="0" w:line="276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10/31/2018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color w:val="B45F06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Topics:</w:t>
      </w:r>
    </w:p>
    <w:p>
      <w:pPr>
        <w:numPr>
          <w:ilvl w:val="0"/>
          <w:numId w:val="109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Visual Studio</w:t>
      </w:r>
    </w:p>
    <w:p>
      <w:pPr>
        <w:numPr>
          <w:ilvl w:val="0"/>
          <w:numId w:val="109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Future Project Points</w:t>
      </w:r>
    </w:p>
    <w:p>
      <w:pPr>
        <w:numPr>
          <w:ilvl w:val="0"/>
          <w:numId w:val="109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GESE Numbers - </w:t>
      </w:r>
    </w:p>
    <w:p>
      <w:pPr>
        <w:numPr>
          <w:ilvl w:val="0"/>
          <w:numId w:val="109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Released Projects</w:t>
      </w:r>
    </w:p>
    <w:p>
      <w:pPr>
        <w:spacing w:before="0" w:after="0" w:line="276"/>
        <w:ind w:right="0" w:left="288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202124"/>
          <w:spacing w:val="0"/>
          <w:position w:val="0"/>
          <w:sz w:val="19"/>
          <w:shd w:fill="FFFFFF" w:val="clear"/>
        </w:rPr>
        <w:t xml:space="preserve">GESE_Cooking</w:t>
        <w:tab/>
        <w:t xml:space="preserve">0</w:t>
        <w:br/>
        <w:t xml:space="preserve">GESE_Dishwasher</w:t>
        <w:tab/>
        <w:t xml:space="preserve">4</w:t>
        <w:br/>
        <w:t xml:space="preserve">GESE_Dryer</w:t>
        <w:tab/>
        <w:t xml:space="preserve">123</w:t>
        <w:br/>
        <w:t xml:space="preserve">GESE_Refrigeration</w:t>
        <w:tab/>
        <w:t xml:space="preserve">95</w:t>
        <w:br/>
        <w:t xml:space="preserve">GESE_Washer</w:t>
        <w:tab/>
        <w:t xml:space="preserve">197</w:t>
        <w:br/>
        <w:t xml:space="preserve">GESE_VAWasher</w:t>
        <w:tab/>
        <w:t xml:space="preserve">88</w:t>
      </w:r>
    </w:p>
    <w:p>
      <w:pPr>
        <w:numPr>
          <w:ilvl w:val="0"/>
          <w:numId w:val="112"/>
        </w:numPr>
        <w:spacing w:before="0" w:after="0" w:line="276"/>
        <w:ind w:right="0" w:left="288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Users</w:t>
      </w:r>
    </w:p>
    <w:p>
      <w:pPr>
        <w:spacing w:before="0" w:after="0" w:line="276"/>
        <w:ind w:right="0" w:left="28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210+352+149+162+198=1,071</w:t>
      </w:r>
    </w:p>
    <w:p>
      <w:pPr>
        <w:spacing w:before="0" w:after="0" w:line="276"/>
        <w:ind w:right="0" w:left="360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5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Video Status</w:t>
      </w: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Round Table: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i/>
          <w:color w:val="auto"/>
          <w:spacing w:val="0"/>
          <w:position w:val="0"/>
          <w:sz w:val="20"/>
          <w:shd w:fill="auto" w:val="clear"/>
        </w:rPr>
        <w:t xml:space="preserve">(e.g.  important project updates, Vacations, future topics...)</w:t>
      </w:r>
    </w:p>
    <w:p>
      <w:pPr>
        <w:numPr>
          <w:ilvl w:val="0"/>
          <w:numId w:val="117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144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4"/>
          <w:u w:val="single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</w:pPr>
      <w:r>
        <w:rPr>
          <w:rFonts w:ascii="Roboto" w:hAnsi="Roboto" w:cs="Roboto" w:eastAsia="Roboto"/>
          <w:b/>
          <w:color w:val="B45F06"/>
          <w:spacing w:val="0"/>
          <w:position w:val="0"/>
          <w:sz w:val="24"/>
          <w:u w:val="single"/>
          <w:shd w:fill="auto" w:val="clear"/>
        </w:rPr>
        <w:t xml:space="preserve">Parking Lot / Future Topics:</w:t>
      </w:r>
    </w:p>
    <w:p>
      <w:pPr>
        <w:numPr>
          <w:ilvl w:val="0"/>
          <w:numId w:val="120"/>
        </w:numPr>
        <w:spacing w:before="0" w:after="0" w:line="276"/>
        <w:ind w:right="0" w:left="2160" w:hanging="36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x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num w:numId="3">
    <w:abstractNumId w:val="186"/>
  </w:num>
  <w:num w:numId="6">
    <w:abstractNumId w:val="180"/>
  </w:num>
  <w:num w:numId="9">
    <w:abstractNumId w:val="174"/>
  </w:num>
  <w:num w:numId="13">
    <w:abstractNumId w:val="168"/>
  </w:num>
  <w:num w:numId="16">
    <w:abstractNumId w:val="162"/>
  </w:num>
  <w:num w:numId="19">
    <w:abstractNumId w:val="156"/>
  </w:num>
  <w:num w:numId="21">
    <w:abstractNumId w:val="150"/>
  </w:num>
  <w:num w:numId="25">
    <w:abstractNumId w:val="144"/>
  </w:num>
  <w:num w:numId="30">
    <w:abstractNumId w:val="138"/>
  </w:num>
  <w:num w:numId="33">
    <w:abstractNumId w:val="132"/>
  </w:num>
  <w:num w:numId="36">
    <w:abstractNumId w:val="126"/>
  </w:num>
  <w:num w:numId="41">
    <w:abstractNumId w:val="120"/>
  </w:num>
  <w:num w:numId="45">
    <w:abstractNumId w:val="114"/>
  </w:num>
  <w:num w:numId="48">
    <w:abstractNumId w:val="108"/>
  </w:num>
  <w:num w:numId="54">
    <w:abstractNumId w:val="102"/>
  </w:num>
  <w:num w:numId="57">
    <w:abstractNumId w:val="96"/>
  </w:num>
  <w:num w:numId="60">
    <w:abstractNumId w:val="90"/>
  </w:num>
  <w:num w:numId="65">
    <w:abstractNumId w:val="84"/>
  </w:num>
  <w:num w:numId="67">
    <w:abstractNumId w:val="78"/>
  </w:num>
  <w:num w:numId="70">
    <w:abstractNumId w:val="72"/>
  </w:num>
  <w:num w:numId="77">
    <w:abstractNumId w:val="66"/>
  </w:num>
  <w:num w:numId="87">
    <w:abstractNumId w:val="60"/>
  </w:num>
  <w:num w:numId="90">
    <w:abstractNumId w:val="54"/>
  </w:num>
  <w:num w:numId="95">
    <w:abstractNumId w:val="48"/>
  </w:num>
  <w:num w:numId="101">
    <w:abstractNumId w:val="42"/>
  </w:num>
  <w:num w:numId="104">
    <w:abstractNumId w:val="36"/>
  </w:num>
  <w:num w:numId="106">
    <w:abstractNumId w:val="30"/>
  </w:num>
  <w:num w:numId="109">
    <w:abstractNumId w:val="24"/>
  </w:num>
  <w:num w:numId="112">
    <w:abstractNumId w:val="18"/>
  </w:num>
  <w:num w:numId="115">
    <w:abstractNumId w:val="12"/>
  </w:num>
  <w:num w:numId="117">
    <w:abstractNumId w:val="6"/>
  </w:num>
  <w:num w:numId="12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2.bin" Id="docRId7" Type="http://schemas.openxmlformats.org/officeDocument/2006/relationships/oleObject" /><Relationship TargetMode="External" Target="https://drive.google.com/open?id=1wvC3kz_b2Yx275W5z13jH3XVxO_rl0UB" Id="docRId14" Type="http://schemas.openxmlformats.org/officeDocument/2006/relationships/hyperlink" /><Relationship Target="media/image6.wmf" Id="docRId23" Type="http://schemas.openxmlformats.org/officeDocument/2006/relationships/image" /><Relationship Target="numbering.xml" Id="docRId34" Type="http://schemas.openxmlformats.org/officeDocument/2006/relationships/numbering" /><Relationship TargetMode="External" Target="https://docs.google.com/presentation/d/1oQTgRnmLjLwzQhESWvU9TSjS2neZhi6ey92fkCOYqw0/edit#slide=id.g4d08b5da36_26_176" Id="docRId6" Type="http://schemas.openxmlformats.org/officeDocument/2006/relationships/hyperlink" /><Relationship Target="media/image0.wmf" Id="docRId1" Type="http://schemas.openxmlformats.org/officeDocument/2006/relationships/image" /><Relationship TargetMode="External" Target="https://drive.google.com/open?id=19wHnB9dqPUfxQven8IDFXebxEQOoOn80" Id="docRId15" Type="http://schemas.openxmlformats.org/officeDocument/2006/relationships/hyperlink" /><Relationship Target="embeddings/oleObject6.bin" Id="docRId22" Type="http://schemas.openxmlformats.org/officeDocument/2006/relationships/oleObject" /><Relationship Target="styles.xml" Id="docRId35" Type="http://schemas.openxmlformats.org/officeDocument/2006/relationships/styles" /><Relationship Target="embeddings/oleObject3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4.wmf" Id="docRId12" Type="http://schemas.openxmlformats.org/officeDocument/2006/relationships/image" /><Relationship TargetMode="External" Target="https://docs.google.com/document/d/1w-RGIJeEegoCqfRl7cv-yN3iNJkmizTEOhlXpXzqvwI/edit" Id="docRId21" Type="http://schemas.openxmlformats.org/officeDocument/2006/relationships/hyperlink" /><Relationship TargetMode="External" Target="https://docs.google.com/presentation/d/1angaovAIG2rjRL17Et2Wm_jmQxQK6PwXmEJ99s7lY8Y/edit#slide=id.g4d336adcf8_0_285" Id="docRId29" Type="http://schemas.openxmlformats.org/officeDocument/2006/relationships/hyperlink" /><Relationship Target="media/image2.wmf" Id="docRId8" Type="http://schemas.openxmlformats.org/officeDocument/2006/relationships/image" /><Relationship TargetMode="External" Target="https://drive.google.com/open?id=1u7Kbma1vUW7p0PeKJv5_AzguQPkZgWIB" Id="docRId13" Type="http://schemas.openxmlformats.org/officeDocument/2006/relationships/hyperlink" /><Relationship TargetMode="External" Target="https://docs.google.com/spreadsheets/d/1ZHmRefj_TCB8A3_WK42U-nHMjDjFgF7f9EE6hRQZiYM/edit#gid=0" Id="docRId20" Type="http://schemas.openxmlformats.org/officeDocument/2006/relationships/hyperlink" /><Relationship TargetMode="External" Target="https://docs.google.com/document/d/1pXP4296S4mYVnsJNcEQXbFNHwFsuuOWp4ayywa4ekfQ/edit#heading=h.c7y9b87or7q1" Id="docRId28" Type="http://schemas.openxmlformats.org/officeDocument/2006/relationships/hyperlink" /><Relationship Target="embeddings/oleObject1.bin" Id="docRId3" Type="http://schemas.openxmlformats.org/officeDocument/2006/relationships/oleObject" /><Relationship Target="media/image3.wmf" Id="docRId10" Type="http://schemas.openxmlformats.org/officeDocument/2006/relationships/image" /><Relationship Target="media/image5.wmf" Id="docRId18" Type="http://schemas.openxmlformats.org/officeDocument/2006/relationships/image" /><Relationship TargetMode="External" Target="https://docs.google.com/document/d/1wfQLkJc0JT0NUc9qvnkmCkrx9vhxfOvarAkIdg4JCDE/edit#" Id="docRId2" Type="http://schemas.openxmlformats.org/officeDocument/2006/relationships/hyperlink" /><Relationship Target="media/image7.wmf" Id="docRId27" Type="http://schemas.openxmlformats.org/officeDocument/2006/relationships/image" /><Relationship TargetMode="External" Target="https://docs.google.com/document/d/1w-RGIJeEegoCqfRl7cv-yN3iNJkmizTEOhlXpXzqvwI/edit#" Id="docRId30" Type="http://schemas.openxmlformats.org/officeDocument/2006/relationships/hyperlink" /><Relationship Target="embeddings/oleObject4.bin" Id="docRId11" Type="http://schemas.openxmlformats.org/officeDocument/2006/relationships/oleObject" /><Relationship TargetMode="External" Target="https://docs.google.com/presentation/d/1T2qCvu8RhBTLdu4iqB8pBFN0yJtk0JLsnJpwcrb4KB0/edit?ts=5c7fb7c7#slide=id.g51d4612b1f_0_201" Id="docRId19" Type="http://schemas.openxmlformats.org/officeDocument/2006/relationships/hyperlink" /><Relationship Target="embeddings/oleObject7.bin" Id="docRId26" Type="http://schemas.openxmlformats.org/officeDocument/2006/relationships/oleObject" /><Relationship Target="embeddings/oleObject8.bin" Id="docRId31" Type="http://schemas.openxmlformats.org/officeDocument/2006/relationships/oleObject" /><Relationship TargetMode="External" Target="https://learn.pluralsight.com/offers/2019/march-madness" Id="docRId5" Type="http://schemas.openxmlformats.org/officeDocument/2006/relationships/hyperlink" /><Relationship TargetMode="External" Target="https://drive.google.com/open?id=1qaVJdYTO6wpuBegsEeCSX-NEZg4GRN-a" Id="docRId16" Type="http://schemas.openxmlformats.org/officeDocument/2006/relationships/hyperlink" /><Relationship TargetMode="External" Target="https://docs.google.com/document/d/1ZJI-PTC6aG3KK54oHv967W_dlYo1UznjalmPey0vd4A/edit#" Id="docRId25" Type="http://schemas.openxmlformats.org/officeDocument/2006/relationships/hyperlink" /><Relationship Target="media/image8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5.bin" Id="docRId17" Type="http://schemas.openxmlformats.org/officeDocument/2006/relationships/oleObject" /><Relationship TargetMode="External" Target="https://docs.google.com/presentation/d/1fYz7a4_1FGdYsdYz-xtI9nL8gznWQffjrE_F7K5ymkc/edit#slide=id.g5041aff9dd_0_0" Id="docRId24" Type="http://schemas.openxmlformats.org/officeDocument/2006/relationships/hyperlink" /><Relationship TargetMode="External" Target="https://research.hackerrank.com/developer-skills/2019" Id="docRId33" Type="http://schemas.openxmlformats.org/officeDocument/2006/relationships/hyperlink" /></Relationships>
</file>